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A8608" w14:textId="194D6D60" w:rsidR="009974D0" w:rsidRPr="00C1690E" w:rsidRDefault="009974D0" w:rsidP="009974D0">
      <w:pPr>
        <w:spacing w:line="276" w:lineRule="auto"/>
        <w:ind w:left="-284"/>
        <w:jc w:val="right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noProof w:val="0"/>
          <w:sz w:val="16"/>
          <w:szCs w:val="16"/>
          <w:lang w:val="sl-SI"/>
        </w:rPr>
        <w:t xml:space="preserve">Ljubljana, </w:t>
      </w:r>
      <w:r>
        <w:rPr>
          <w:rFonts w:ascii="Bookman Old Style" w:hAnsi="Bookman Old Style"/>
          <w:noProof w:val="0"/>
          <w:sz w:val="16"/>
          <w:szCs w:val="16"/>
          <w:lang w:val="sl-SI"/>
        </w:rPr>
        <w:t>21</w:t>
      </w:r>
      <w:r w:rsidRPr="00C1690E">
        <w:rPr>
          <w:rFonts w:ascii="Bookman Old Style" w:hAnsi="Bookman Old Style"/>
          <w:noProof w:val="0"/>
          <w:sz w:val="16"/>
          <w:szCs w:val="16"/>
          <w:lang w:val="sl-SI"/>
        </w:rPr>
        <w:t xml:space="preserve">. </w:t>
      </w:r>
      <w:r>
        <w:rPr>
          <w:rFonts w:ascii="Bookman Old Style" w:hAnsi="Bookman Old Style"/>
          <w:noProof w:val="0"/>
          <w:sz w:val="16"/>
          <w:szCs w:val="16"/>
          <w:lang w:val="sl-SI"/>
        </w:rPr>
        <w:t>maj</w:t>
      </w:r>
      <w:r w:rsidRPr="00C1690E">
        <w:rPr>
          <w:rFonts w:ascii="Bookman Old Style" w:hAnsi="Bookman Old Style"/>
          <w:noProof w:val="0"/>
          <w:sz w:val="16"/>
          <w:szCs w:val="16"/>
          <w:lang w:val="sl-SI"/>
        </w:rPr>
        <w:t xml:space="preserve"> 2016    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            </w:t>
      </w:r>
    </w:p>
    <w:p w14:paraId="2C049A74" w14:textId="786CEABC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Koordinator varstva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 kulturne dediščine</w:t>
      </w:r>
      <w:r w:rsidRPr="00C1690E">
        <w:rPr>
          <w:rFonts w:ascii="Bookman Old Style" w:hAnsi="Bookman Old Style"/>
          <w:sz w:val="24"/>
          <w:szCs w:val="24"/>
          <w:lang w:val="sl-SI"/>
        </w:rPr>
        <w:tab/>
      </w:r>
      <w:r w:rsidRPr="00C1690E">
        <w:rPr>
          <w:rFonts w:ascii="Bookman Old Style" w:hAnsi="Bookman Old Style"/>
          <w:sz w:val="24"/>
          <w:szCs w:val="24"/>
          <w:lang w:val="sl-SI"/>
        </w:rPr>
        <w:tab/>
      </w:r>
    </w:p>
    <w:p w14:paraId="47A61ACC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Slovenski etnografski muzej </w:t>
      </w:r>
    </w:p>
    <w:p w14:paraId="4A5EE8F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Metelkova 2 </w:t>
      </w:r>
    </w:p>
    <w:p w14:paraId="361C11F0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6DE9059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1000 Ljubljana</w:t>
      </w:r>
    </w:p>
    <w:p w14:paraId="1F88772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514FF26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/>
        </w:rPr>
      </w:pPr>
    </w:p>
    <w:p w14:paraId="03132E1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11DBE593" w14:textId="6E344CAA" w:rsidR="009974D0" w:rsidRPr="00C1690E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Besedila pobude za vpis v Register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 kulturne dediščine </w:t>
      </w:r>
      <w:r>
        <w:rPr>
          <w:rFonts w:ascii="Bookman Old Style" w:hAnsi="Bookman Old Style"/>
          <w:b/>
          <w:sz w:val="24"/>
          <w:szCs w:val="24"/>
          <w:lang w:val="sl-SI"/>
        </w:rPr>
        <w:t>niso</w:t>
      </w:r>
      <w:r w:rsidRPr="00C1690E">
        <w:rPr>
          <w:rFonts w:ascii="Bookman Old Style" w:hAnsi="Bookman Old Style"/>
          <w:b/>
          <w:sz w:val="24"/>
          <w:szCs w:val="24"/>
          <w:lang w:val="sl-SI"/>
        </w:rPr>
        <w:t xml:space="preserve"> avtorska besedila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. Koordinator varstva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 kulturne dediščine si pridržuje pravico do preoblikovanja besedil za potrebe Registra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 kulturne dediščine in postopkov varovanja nesnovne kulturne dediščine. </w:t>
      </w:r>
    </w:p>
    <w:p w14:paraId="3C02FB3E" w14:textId="77777777" w:rsidR="009974D0" w:rsidRPr="00C1690E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</w:p>
    <w:p w14:paraId="596D44E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</w:pPr>
    </w:p>
    <w:p w14:paraId="4FF9216B" w14:textId="77777777" w:rsidR="009974D0" w:rsidRPr="00C1690E" w:rsidRDefault="009974D0" w:rsidP="009974D0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sl-SI"/>
        </w:rPr>
      </w:pPr>
      <w:r w:rsidRPr="00C1690E">
        <w:rPr>
          <w:rFonts w:ascii="Bookman Old Style" w:hAnsi="Bookman Old Style"/>
          <w:b/>
          <w:bCs/>
          <w:sz w:val="24"/>
          <w:szCs w:val="24"/>
          <w:lang w:val="sl-SI"/>
        </w:rPr>
        <w:t xml:space="preserve">POBUDA ZA VPIS </w:t>
      </w:r>
    </w:p>
    <w:p w14:paraId="2383D4FF" w14:textId="77777777" w:rsidR="009974D0" w:rsidRPr="00C1690E" w:rsidRDefault="009974D0" w:rsidP="009974D0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sl-SI"/>
        </w:rPr>
      </w:pPr>
      <w:r w:rsidRPr="00C1690E">
        <w:rPr>
          <w:rFonts w:ascii="Bookman Old Style" w:hAnsi="Bookman Old Style"/>
          <w:b/>
          <w:bCs/>
          <w:sz w:val="24"/>
          <w:szCs w:val="24"/>
          <w:lang w:val="sl-SI"/>
        </w:rPr>
        <w:t xml:space="preserve">V </w:t>
      </w:r>
    </w:p>
    <w:p w14:paraId="138F0D49" w14:textId="4FCC1AB5" w:rsidR="009974D0" w:rsidRPr="00C1690E" w:rsidRDefault="009974D0" w:rsidP="009974D0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sl-SI"/>
        </w:rPr>
      </w:pPr>
      <w:r w:rsidRPr="00C1690E">
        <w:rPr>
          <w:rFonts w:ascii="Bookman Old Style" w:hAnsi="Bookman Old Style"/>
          <w:b/>
          <w:bCs/>
          <w:sz w:val="24"/>
          <w:szCs w:val="24"/>
          <w:lang w:val="sl-SI"/>
        </w:rPr>
        <w:t xml:space="preserve">REGISTER </w:t>
      </w:r>
      <w:r w:rsidRPr="009974D0">
        <w:rPr>
          <w:rFonts w:ascii="Bookman Old Style" w:hAnsi="Bookman Old Style"/>
          <w:b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b/>
          <w:bCs/>
          <w:sz w:val="24"/>
          <w:szCs w:val="24"/>
          <w:lang w:val="sl-SI"/>
        </w:rPr>
        <w:t xml:space="preserve"> KULTURNE DEDIŠČINE</w:t>
      </w:r>
    </w:p>
    <w:p w14:paraId="71FD6A6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Cs/>
          <w:sz w:val="24"/>
          <w:szCs w:val="24"/>
          <w:lang w:val="sl-SI"/>
        </w:rPr>
      </w:pPr>
    </w:p>
    <w:p w14:paraId="21E7FD2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5BE7DE97" w14:textId="22F204D3" w:rsidR="009974D0" w:rsidRDefault="009974D0" w:rsidP="009974D0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</w:pP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Ime enote za vpis v </w:t>
      </w:r>
      <w:r w:rsidRPr="009974D0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Register </w:t>
      </w:r>
      <w:r w:rsidRPr="009974D0">
        <w:rPr>
          <w:rFonts w:ascii="Bookman Old Style" w:hAnsi="Bookman Old Style"/>
          <w:b/>
          <w:sz w:val="24"/>
          <w:szCs w:val="24"/>
          <w:u w:val="single"/>
          <w:lang w:val="sl-SI"/>
        </w:rPr>
        <w:t>nesnovne</w:t>
      </w:r>
      <w:r w:rsidRPr="009974D0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kulturne</w:t>
      </w: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dediščine: </w:t>
      </w:r>
    </w:p>
    <w:p w14:paraId="695338BF" w14:textId="77777777" w:rsidR="009974D0" w:rsidRDefault="009974D0" w:rsidP="009974D0">
      <w:pPr>
        <w:pStyle w:val="ListParagraph"/>
        <w:spacing w:before="240" w:line="276" w:lineRule="auto"/>
        <w:jc w:val="both"/>
        <w:rPr>
          <w:rFonts w:ascii="Bookman Old Style" w:hAnsi="Bookman Old Style"/>
          <w:bCs/>
          <w:sz w:val="24"/>
          <w:szCs w:val="24"/>
          <w:lang w:val="sl-SI"/>
        </w:rPr>
      </w:pPr>
      <w:r w:rsidRPr="00184984">
        <w:rPr>
          <w:rFonts w:ascii="Bookman Old Style" w:hAnsi="Bookman Old Style"/>
          <w:bCs/>
          <w:sz w:val="24"/>
          <w:szCs w:val="24"/>
          <w:lang w:val="sl-SI"/>
        </w:rPr>
        <w:t xml:space="preserve">Navedite ime </w:t>
      </w:r>
      <w:r w:rsidRPr="00184984">
        <w:rPr>
          <w:rFonts w:ascii="Bookman Old Style" w:hAnsi="Bookman Old Style"/>
          <w:b/>
          <w:bCs/>
          <w:sz w:val="24"/>
          <w:szCs w:val="24"/>
          <w:lang w:val="sl-SI"/>
        </w:rPr>
        <w:t>nesnovne</w:t>
      </w:r>
      <w:r>
        <w:rPr>
          <w:rFonts w:ascii="Bookman Old Style" w:hAnsi="Bookman Old Style"/>
          <w:b/>
          <w:bCs/>
          <w:sz w:val="24"/>
          <w:szCs w:val="24"/>
          <w:lang w:val="sl-SI"/>
        </w:rPr>
        <w:t xml:space="preserve"> </w:t>
      </w:r>
      <w:r w:rsidRPr="002203C4">
        <w:rPr>
          <w:rFonts w:ascii="Bookman Old Style" w:hAnsi="Bookman Old Style"/>
          <w:b/>
          <w:bCs/>
          <w:sz w:val="24"/>
          <w:szCs w:val="24"/>
          <w:lang w:val="sl-SI"/>
        </w:rPr>
        <w:t>kulturne dediš</w:t>
      </w:r>
      <w:r w:rsidRPr="002203C4">
        <w:rPr>
          <w:rFonts w:ascii="Bookman Old Style" w:hAnsi="Bookman Old Style" w:hint="eastAsia"/>
          <w:b/>
          <w:bCs/>
          <w:sz w:val="24"/>
          <w:szCs w:val="24"/>
          <w:lang w:val="sl-SI"/>
        </w:rPr>
        <w:t>č</w:t>
      </w:r>
      <w:r w:rsidRPr="002203C4">
        <w:rPr>
          <w:rFonts w:ascii="Bookman Old Style" w:hAnsi="Bookman Old Style"/>
          <w:b/>
          <w:bCs/>
          <w:sz w:val="24"/>
          <w:szCs w:val="24"/>
          <w:lang w:val="sl-SI"/>
        </w:rPr>
        <w:t>ine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 xml:space="preserve">, ki naj bo </w:t>
      </w:r>
      <w:r w:rsidRPr="00184984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>imbolj jedrnato in naj zadene bistvo vsebine dediš</w:t>
      </w:r>
      <w:r w:rsidRPr="00184984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>
        <w:rPr>
          <w:rFonts w:ascii="Bookman Old Style" w:hAnsi="Bookman Old Style"/>
          <w:bCs/>
          <w:sz w:val="24"/>
          <w:szCs w:val="24"/>
          <w:lang w:val="sl-SI"/>
        </w:rPr>
        <w:t xml:space="preserve">ine. 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>Imenu doda</w:t>
      </w:r>
      <w:r>
        <w:rPr>
          <w:rFonts w:ascii="Bookman Old Style" w:hAnsi="Bookman Old Style"/>
          <w:bCs/>
          <w:sz w:val="24"/>
          <w:szCs w:val="24"/>
          <w:lang w:val="sl-SI"/>
        </w:rPr>
        <w:t>jte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 xml:space="preserve"> tudi sinonim, </w:t>
      </w:r>
      <w:r w:rsidRPr="00184984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>e je zna</w:t>
      </w:r>
      <w:r w:rsidRPr="00184984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>ilen za dediš</w:t>
      </w:r>
      <w:r w:rsidRPr="00184984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>ino v tistem kraju.</w:t>
      </w:r>
    </w:p>
    <w:p w14:paraId="38B4D4D3" w14:textId="77777777" w:rsidR="009974D0" w:rsidRPr="00184984" w:rsidRDefault="009974D0" w:rsidP="009974D0">
      <w:pPr>
        <w:pStyle w:val="ListParagraph"/>
        <w:spacing w:line="276" w:lineRule="auto"/>
        <w:rPr>
          <w:rFonts w:ascii="Bookman Old Style" w:hAnsi="Bookman Old Style"/>
          <w:bCs/>
          <w:sz w:val="24"/>
          <w:szCs w:val="24"/>
          <w:lang w:val="sl-SI"/>
        </w:rPr>
      </w:pPr>
    </w:p>
    <w:tbl>
      <w:tblPr>
        <w:tblpPr w:leftFromText="141" w:rightFromText="141" w:bottomFromText="160" w:vertAnchor="text" w:horzAnchor="margin" w:tblpX="216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974D0" w:rsidRPr="003C47B2" w14:paraId="43BE802A" w14:textId="77777777" w:rsidTr="00FC1C4B">
        <w:trPr>
          <w:cantSplit/>
          <w:trHeight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98A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7E47AB7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 w:eastAsia="sl-SI"/>
        </w:rPr>
      </w:pPr>
    </w:p>
    <w:p w14:paraId="1E89D6C3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 w:eastAsia="sl-SI"/>
        </w:rPr>
      </w:pPr>
    </w:p>
    <w:p w14:paraId="2900CB49" w14:textId="77777777" w:rsidR="009974D0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sz w:val="24"/>
          <w:szCs w:val="24"/>
          <w:u w:val="single"/>
          <w:lang w:val="sl-SI"/>
        </w:rPr>
      </w:pP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>Geografska razširjenost nesnovne</w:t>
      </w:r>
      <w:r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kulturne</w:t>
      </w: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dediščine v RS: </w:t>
      </w:r>
      <w:r w:rsidRPr="00443D92"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 </w:t>
      </w:r>
    </w:p>
    <w:p w14:paraId="1E837E32" w14:textId="77777777" w:rsidR="009974D0" w:rsidRPr="00184984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Navedite kraj in ob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ino, kjer se nesnovna</w:t>
      </w:r>
      <w:r>
        <w:rPr>
          <w:rFonts w:ascii="Bookman Old Style" w:hAnsi="Bookman Old Style"/>
          <w:sz w:val="24"/>
          <w:szCs w:val="24"/>
          <w:lang w:val="sl-SI"/>
        </w:rPr>
        <w:t xml:space="preserve"> kulturna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ina pojavlja. </w:t>
      </w:r>
    </w:p>
    <w:p w14:paraId="358D135D" w14:textId="77777777" w:rsidR="009974D0" w:rsidRPr="00184984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Zabeležite obmo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je razširjenosti </w:t>
      </w:r>
      <w:r>
        <w:rPr>
          <w:rFonts w:ascii="Bookman Old Style" w:hAnsi="Bookman Old Style"/>
          <w:sz w:val="24"/>
          <w:szCs w:val="24"/>
          <w:lang w:val="sl-SI"/>
        </w:rPr>
        <w:t xml:space="preserve">(lokalno, regionalno ali na območju celotne Slovenije) </w:t>
      </w:r>
      <w:r w:rsidRPr="00184984">
        <w:rPr>
          <w:rFonts w:ascii="Bookman Old Style" w:hAnsi="Bookman Old Style"/>
          <w:sz w:val="24"/>
          <w:szCs w:val="24"/>
          <w:lang w:val="sl-SI"/>
        </w:rPr>
        <w:t>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ine v RS v katerem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ina živi in od katerega je odvisen njen obstoj. </w:t>
      </w:r>
    </w:p>
    <w:p w14:paraId="002CB067" w14:textId="77777777" w:rsidR="009974D0" w:rsidRPr="00C1690E" w:rsidRDefault="009974D0" w:rsidP="009974D0">
      <w:pPr>
        <w:pStyle w:val="ListParagraph"/>
        <w:spacing w:line="276" w:lineRule="auto"/>
        <w:rPr>
          <w:rFonts w:ascii="Bookman Old Style" w:hAnsi="Bookman Old Style"/>
          <w:sz w:val="24"/>
          <w:szCs w:val="24"/>
          <w:u w:val="single"/>
          <w:lang w:val="sl-SI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974D0" w:rsidRPr="003C47B2" w14:paraId="5FAC4B07" w14:textId="77777777" w:rsidTr="00FC1C4B">
        <w:trPr>
          <w:trHeight w:val="113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C2F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13DE1CD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B04CC81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1226426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0CD9B6A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AD02E57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2F8E8A9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A6855B2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6FC742AD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 w:eastAsia="sl-SI"/>
        </w:rPr>
      </w:pPr>
    </w:p>
    <w:p w14:paraId="4A55DFB5" w14:textId="77777777" w:rsidR="009974D0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</w:pP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>Opis nesnovne</w:t>
      </w:r>
      <w:r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kulturne</w:t>
      </w: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dediščine</w:t>
      </w:r>
      <w:r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 v sedanjosti</w:t>
      </w: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>:</w:t>
      </w:r>
    </w:p>
    <w:p w14:paraId="5B73FC24" w14:textId="77777777" w:rsidR="009974D0" w:rsidRPr="00184984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bCs/>
          <w:sz w:val="24"/>
          <w:szCs w:val="24"/>
          <w:lang w:val="sl-SI"/>
        </w:rPr>
      </w:pPr>
      <w:r w:rsidRPr="00184984">
        <w:rPr>
          <w:rFonts w:ascii="Bookman Old Style" w:hAnsi="Bookman Old Style"/>
          <w:bCs/>
          <w:sz w:val="24"/>
          <w:szCs w:val="24"/>
          <w:lang w:val="sl-SI"/>
        </w:rPr>
        <w:t xml:space="preserve">Opišite </w:t>
      </w:r>
      <w:r>
        <w:rPr>
          <w:rFonts w:ascii="Bookman Old Style" w:hAnsi="Bookman Old Style"/>
          <w:bCs/>
          <w:sz w:val="24"/>
          <w:szCs w:val="24"/>
          <w:lang w:val="sl-SI"/>
        </w:rPr>
        <w:t>pojavne oblike nesnovne kulturne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 xml:space="preserve"> dediš</w:t>
      </w:r>
      <w:r w:rsidRPr="00184984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>
        <w:rPr>
          <w:rFonts w:ascii="Bookman Old Style" w:hAnsi="Bookman Old Style"/>
          <w:bCs/>
          <w:sz w:val="24"/>
          <w:szCs w:val="24"/>
          <w:lang w:val="sl-SI"/>
        </w:rPr>
        <w:t xml:space="preserve">ine v sedanjosti: kdo, kje, kdaj, zakaj, kako, … </w:t>
      </w:r>
    </w:p>
    <w:p w14:paraId="0B9CE5AC" w14:textId="77777777" w:rsidR="009974D0" w:rsidRPr="00C1690E" w:rsidRDefault="009974D0" w:rsidP="009974D0">
      <w:pPr>
        <w:pStyle w:val="ListParagraph"/>
        <w:spacing w:line="276" w:lineRule="auto"/>
        <w:rPr>
          <w:rFonts w:ascii="Bookman Old Style" w:hAnsi="Bookman Old Style"/>
          <w:bCs/>
          <w:sz w:val="24"/>
          <w:szCs w:val="24"/>
          <w:lang w:val="sl-SI"/>
        </w:rPr>
      </w:pP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 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974D0" w:rsidRPr="003C47B2" w14:paraId="5FD260D7" w14:textId="77777777" w:rsidTr="00FC1C4B">
        <w:trPr>
          <w:trHeight w:val="141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CE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7A460959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BE1A29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A26DC5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FE0921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75520A18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75A375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B0947B1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7E101149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974225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7574BF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B08FD38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2E72EA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59F67AD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24DA0BCC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 w:eastAsia="sl-SI"/>
        </w:rPr>
      </w:pPr>
    </w:p>
    <w:p w14:paraId="5C0355F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0705E22A" w14:textId="77777777" w:rsidR="009974D0" w:rsidRPr="009974D0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sz w:val="24"/>
          <w:szCs w:val="24"/>
          <w:u w:val="single"/>
          <w:lang w:val="sl-SI"/>
        </w:rPr>
      </w:pPr>
      <w:r w:rsidRPr="009974D0">
        <w:rPr>
          <w:rFonts w:ascii="Bookman Old Style" w:hAnsi="Bookman Old Style"/>
          <w:b/>
          <w:sz w:val="24"/>
          <w:szCs w:val="24"/>
          <w:u w:val="single"/>
          <w:lang w:val="sl-SI"/>
        </w:rPr>
        <w:t>Zgodovinski opis razvoja dediščine:</w:t>
      </w:r>
    </w:p>
    <w:p w14:paraId="07C21B49" w14:textId="77777777" w:rsidR="009974D0" w:rsidRPr="007721FB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>
        <w:rPr>
          <w:rFonts w:ascii="Bookman Old Style" w:hAnsi="Bookman Old Style"/>
          <w:sz w:val="24"/>
          <w:szCs w:val="24"/>
          <w:lang w:val="sl-SI"/>
        </w:rPr>
        <w:t>Na kratko opišite zgodovinski razvoj nesnovne kulturne dediščine in n</w:t>
      </w:r>
      <w:r w:rsidRPr="00184984">
        <w:rPr>
          <w:rFonts w:ascii="Bookman Old Style" w:hAnsi="Bookman Old Style"/>
          <w:sz w:val="24"/>
          <w:szCs w:val="24"/>
          <w:lang w:val="sl-SI"/>
        </w:rPr>
        <w:t>avedite</w:t>
      </w:r>
      <w:r>
        <w:rPr>
          <w:rFonts w:ascii="Bookman Old Style" w:hAnsi="Bookman Old Style"/>
          <w:sz w:val="24"/>
          <w:szCs w:val="24"/>
          <w:lang w:val="sl-SI"/>
        </w:rPr>
        <w:t xml:space="preserve"> morebitno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prvo</w:t>
      </w:r>
      <w:r>
        <w:rPr>
          <w:rFonts w:ascii="Bookman Old Style" w:hAnsi="Bookman Old Style"/>
          <w:sz w:val="24"/>
          <w:szCs w:val="24"/>
          <w:lang w:val="sl-SI"/>
        </w:rPr>
        <w:t xml:space="preserve"> pisno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omembo</w:t>
      </w:r>
      <w:r>
        <w:rPr>
          <w:rFonts w:ascii="Bookman Old Style" w:hAnsi="Bookman Old Style"/>
          <w:sz w:val="24"/>
          <w:szCs w:val="24"/>
          <w:lang w:val="sl-SI"/>
        </w:rPr>
        <w:t xml:space="preserve"> oz. vire. </w:t>
      </w:r>
      <w:r w:rsidRPr="007721FB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7721FB">
        <w:rPr>
          <w:rFonts w:ascii="Bookman Old Style" w:hAnsi="Bookman Old Style"/>
          <w:sz w:val="24"/>
          <w:szCs w:val="24"/>
          <w:lang w:val="sl-SI"/>
        </w:rPr>
        <w:t>e ni drugega podatka, navedite mnenje nosilca o starosti kulturne prvine</w:t>
      </w:r>
      <w:r>
        <w:rPr>
          <w:rFonts w:ascii="Bookman Old Style" w:hAnsi="Bookman Old Style"/>
          <w:sz w:val="24"/>
          <w:szCs w:val="24"/>
          <w:lang w:val="sl-SI"/>
        </w:rPr>
        <w:t>.</w:t>
      </w:r>
    </w:p>
    <w:p w14:paraId="3C9D7192" w14:textId="77777777" w:rsidR="009974D0" w:rsidRPr="00C1690E" w:rsidRDefault="009974D0" w:rsidP="009974D0">
      <w:pPr>
        <w:pStyle w:val="ListParagraph"/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  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974D0" w:rsidRPr="003C47B2" w14:paraId="532C8A6D" w14:textId="77777777" w:rsidTr="00FC1C4B">
        <w:trPr>
          <w:trHeight w:val="85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4C3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3613E2B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49ABEE2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F998D9D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0DA8BA4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5B2BD09E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AEF2686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3A5C1EB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90D02AE" w14:textId="77777777" w:rsidR="009974D0" w:rsidRPr="00C1690E" w:rsidRDefault="009974D0" w:rsidP="00FC1C4B">
            <w:pPr>
              <w:spacing w:line="276" w:lineRule="auto"/>
              <w:ind w:right="483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6EC760CB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71D94CD8" w14:textId="77777777" w:rsidR="009974D0" w:rsidRPr="00443D92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sz w:val="24"/>
          <w:szCs w:val="24"/>
          <w:u w:val="single"/>
          <w:lang w:val="sl-SI"/>
        </w:rPr>
      </w:pPr>
      <w:r w:rsidRPr="00443D92">
        <w:rPr>
          <w:rFonts w:ascii="Bookman Old Style" w:hAnsi="Bookman Old Style"/>
          <w:b/>
          <w:sz w:val="24"/>
          <w:szCs w:val="24"/>
          <w:u w:val="single"/>
          <w:lang w:val="sl-SI"/>
        </w:rPr>
        <w:t>Opis načinov prenašanja znanja in učenja nesnovne</w:t>
      </w:r>
      <w:r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 kulturne</w:t>
      </w:r>
      <w:r w:rsidRPr="00443D92"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 dediščine: </w:t>
      </w:r>
    </w:p>
    <w:p w14:paraId="3865F979" w14:textId="77777777" w:rsidR="009974D0" w:rsidRPr="00C1690E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Navedite in opišite na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ine prenosa znanja in u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enja nesnovne kulturne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ine.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974D0" w:rsidRPr="00EE3392" w14:paraId="3FACF6A8" w14:textId="77777777" w:rsidTr="00FC1C4B">
        <w:trPr>
          <w:trHeight w:val="226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C4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5E79B8A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146E79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1830036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4FFFF1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BEA8EFA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207BFF0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FF4591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C0A5FC8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5095DB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35DECA9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54CD06F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5EE4FF46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12220F2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697F658B" w14:textId="77777777" w:rsidR="009974D0" w:rsidRPr="00C1690E" w:rsidRDefault="009974D0" w:rsidP="009974D0">
      <w:pPr>
        <w:pStyle w:val="ListParagraph"/>
        <w:spacing w:line="276" w:lineRule="auto"/>
        <w:rPr>
          <w:rFonts w:ascii="Bookman Old Style" w:hAnsi="Bookman Old Style"/>
          <w:bCs/>
          <w:sz w:val="24"/>
          <w:szCs w:val="24"/>
          <w:lang w:val="sl-SI"/>
        </w:rPr>
      </w:pPr>
    </w:p>
    <w:p w14:paraId="57676F85" w14:textId="77777777" w:rsidR="009974D0" w:rsidRPr="006A1DFB" w:rsidRDefault="009974D0" w:rsidP="009974D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Cs/>
          <w:sz w:val="24"/>
          <w:szCs w:val="24"/>
          <w:lang w:val="sl-SI"/>
        </w:rPr>
      </w:pPr>
      <w:r w:rsidRPr="009974D0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Nosilec/nosilci nesnovne dediščine </w:t>
      </w:r>
      <w:r w:rsidRPr="009974D0">
        <w:rPr>
          <w:rFonts w:ascii="Bookman Old Style" w:hAnsi="Bookman Old Style"/>
          <w:bCs/>
          <w:sz w:val="24"/>
          <w:szCs w:val="24"/>
          <w:u w:val="single"/>
          <w:lang w:val="sl-SI"/>
        </w:rPr>
        <w:t>(če je več nosilcev (posameznikov,</w:t>
      </w:r>
      <w:r w:rsidRPr="00B84B42">
        <w:rPr>
          <w:rFonts w:ascii="Bookman Old Style" w:hAnsi="Bookman Old Style"/>
          <w:bCs/>
          <w:sz w:val="24"/>
          <w:szCs w:val="24"/>
          <w:u w:val="single"/>
          <w:lang w:val="sl-SI"/>
        </w:rPr>
        <w:t xml:space="preserve"> društev ali obrtnikov, …), </w:t>
      </w:r>
      <w:r w:rsidRPr="003C47B2">
        <w:rPr>
          <w:rFonts w:ascii="Bookman Old Style" w:hAnsi="Bookman Old Style"/>
          <w:bCs/>
          <w:sz w:val="24"/>
          <w:szCs w:val="24"/>
          <w:u w:val="single"/>
          <w:lang w:val="sl-SI"/>
        </w:rPr>
        <w:t>t</w:t>
      </w:r>
      <w:r w:rsidRPr="006A1DFB">
        <w:rPr>
          <w:rFonts w:ascii="Bookman Old Style" w:hAnsi="Bookman Old Style"/>
          <w:bCs/>
          <w:sz w:val="24"/>
          <w:szCs w:val="24"/>
          <w:u w:val="single"/>
          <w:lang w:val="sl-SI"/>
        </w:rPr>
        <w:t>očko 6 po potrebi kopirajte):</w:t>
      </w:r>
    </w:p>
    <w:p w14:paraId="362E1BFB" w14:textId="363EDE5E" w:rsidR="009974D0" w:rsidRPr="006A1DFB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bCs/>
          <w:sz w:val="24"/>
          <w:szCs w:val="24"/>
          <w:lang w:val="sl-SI"/>
        </w:rPr>
      </w:pPr>
      <w:r w:rsidRPr="00184984">
        <w:rPr>
          <w:rFonts w:ascii="Bookman Old Style" w:hAnsi="Bookman Old Style"/>
          <w:bCs/>
          <w:sz w:val="24"/>
          <w:szCs w:val="24"/>
          <w:lang w:val="sl-SI"/>
        </w:rPr>
        <w:t xml:space="preserve">Navedite podatke in opišite </w:t>
      </w:r>
      <w:r>
        <w:rPr>
          <w:rFonts w:ascii="Bookman Old Style" w:hAnsi="Bookman Old Style"/>
          <w:bCs/>
          <w:sz w:val="24"/>
          <w:szCs w:val="24"/>
          <w:lang w:val="sl-SI"/>
        </w:rPr>
        <w:t xml:space="preserve">sedanjo </w:t>
      </w:r>
      <w:r w:rsidRPr="00184984">
        <w:rPr>
          <w:rFonts w:ascii="Bookman Old Style" w:hAnsi="Bookman Old Style"/>
          <w:bCs/>
          <w:sz w:val="24"/>
          <w:szCs w:val="24"/>
          <w:lang w:val="sl-SI"/>
        </w:rPr>
        <w:t>d</w:t>
      </w:r>
      <w:r>
        <w:rPr>
          <w:rFonts w:ascii="Bookman Old Style" w:hAnsi="Bookman Old Style"/>
          <w:bCs/>
          <w:sz w:val="24"/>
          <w:szCs w:val="24"/>
          <w:lang w:val="sl-SI"/>
        </w:rPr>
        <w:t xml:space="preserve">ejavnost s kratko zgodovino vseh poznanih nosilcev. </w:t>
      </w:r>
      <w:r w:rsidRPr="006A1DFB">
        <w:rPr>
          <w:rFonts w:ascii="Bookman Old Style" w:hAnsi="Bookman Old Style"/>
          <w:bCs/>
          <w:sz w:val="24"/>
          <w:szCs w:val="24"/>
          <w:lang w:val="sl-SI"/>
        </w:rPr>
        <w:t xml:space="preserve">Nosilci oz. njihovi predstavniki s svojim podpisom potrjujejo strinjanje z evidentiranjem v Registru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6A1DFB">
        <w:rPr>
          <w:rFonts w:ascii="Bookman Old Style" w:hAnsi="Bookman Old Style"/>
          <w:bCs/>
          <w:sz w:val="24"/>
          <w:szCs w:val="24"/>
          <w:lang w:val="sl-SI"/>
        </w:rPr>
        <w:t xml:space="preserve"> kulturne dediš</w:t>
      </w:r>
      <w:r w:rsidRPr="006A1DFB">
        <w:rPr>
          <w:rFonts w:ascii="Bookman Old Style" w:hAnsi="Bookman Old Style" w:hint="eastAsia"/>
          <w:bCs/>
          <w:sz w:val="24"/>
          <w:szCs w:val="24"/>
          <w:lang w:val="sl-SI"/>
        </w:rPr>
        <w:t>č</w:t>
      </w:r>
      <w:r w:rsidRPr="006A1DFB">
        <w:rPr>
          <w:rFonts w:ascii="Bookman Old Style" w:hAnsi="Bookman Old Style"/>
          <w:bCs/>
          <w:sz w:val="24"/>
          <w:szCs w:val="24"/>
          <w:lang w:val="sl-SI"/>
        </w:rPr>
        <w:t>ine.</w:t>
      </w:r>
    </w:p>
    <w:p w14:paraId="21F43DC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31F2F414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Ime in priimek</w:t>
      </w:r>
      <w:r>
        <w:rPr>
          <w:rFonts w:ascii="Bookman Old Style" w:hAnsi="Bookman Old Style"/>
          <w:sz w:val="24"/>
          <w:szCs w:val="24"/>
          <w:lang w:val="sl-SI"/>
        </w:rPr>
        <w:t xml:space="preserve"> nosilca/naziv ustanove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, </w:t>
      </w:r>
      <w:r>
        <w:rPr>
          <w:rFonts w:ascii="Bookman Old Style" w:hAnsi="Bookman Old Style"/>
          <w:sz w:val="24"/>
          <w:szCs w:val="24"/>
          <w:lang w:val="sl-SI"/>
        </w:rPr>
        <w:t xml:space="preserve">ime in priimek predstavnika nosilca, 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naslov: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6ACED369" w14:textId="77777777" w:rsidTr="00FC1C4B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59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1B91590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321070ED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Telefon:  </w:t>
      </w:r>
    </w:p>
    <w:tbl>
      <w:tblPr>
        <w:tblW w:w="2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</w:tblGrid>
      <w:tr w:rsidR="009974D0" w:rsidRPr="00C1690E" w14:paraId="2B1FE240" w14:textId="77777777" w:rsidTr="00FC1C4B">
        <w:trPr>
          <w:trHeight w:val="28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DB6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013770A5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46E910AE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E-pošta:  </w:t>
      </w:r>
    </w:p>
    <w:tbl>
      <w:tblPr>
        <w:tblW w:w="2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</w:tblGrid>
      <w:tr w:rsidR="009974D0" w:rsidRPr="00C1690E" w14:paraId="6CA75EEF" w14:textId="77777777" w:rsidTr="00FC1C4B">
        <w:trPr>
          <w:trHeight w:val="28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987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6BF1F06E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3BA1A4AC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Spletna stran: 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9974D0" w:rsidRPr="00C1690E" w14:paraId="35B73EA8" w14:textId="77777777" w:rsidTr="00FC1C4B">
        <w:trPr>
          <w:trHeight w:val="284"/>
        </w:trPr>
        <w:tc>
          <w:tcPr>
            <w:tcW w:w="5245" w:type="dxa"/>
          </w:tcPr>
          <w:p w14:paraId="433725F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51EB7E0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524EF24A" w14:textId="77777777" w:rsidR="009974D0" w:rsidRPr="00B77D63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u w:val="single"/>
          <w:lang w:val="sl-SI"/>
        </w:rPr>
      </w:pPr>
      <w:r w:rsidRPr="00B77D63">
        <w:rPr>
          <w:rFonts w:ascii="Bookman Old Style" w:hAnsi="Bookman Old Style"/>
          <w:sz w:val="24"/>
          <w:szCs w:val="24"/>
          <w:u w:val="single"/>
          <w:lang w:val="sl-SI"/>
        </w:rPr>
        <w:t xml:space="preserve">Opis dejavnosti nosilca (največ pol stran): </w:t>
      </w:r>
    </w:p>
    <w:p w14:paraId="789C2BCE" w14:textId="153EC8FE" w:rsidR="009974D0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9974D0">
        <w:rPr>
          <w:rFonts w:ascii="Bookman Old Style" w:hAnsi="Bookman Old Style"/>
          <w:sz w:val="24"/>
          <w:szCs w:val="24"/>
          <w:lang w:val="sl-SI"/>
        </w:rPr>
        <w:t xml:space="preserve">Predstavitev nosilca naj obsega opis današnje dejavnosti nosilca (pridobitev znanja, aktivnosti, prenos znanja).  </w:t>
      </w:r>
    </w:p>
    <w:p w14:paraId="24B180E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3C47B2" w14:paraId="1A0B2EA2" w14:textId="77777777" w:rsidTr="00FC1C4B">
        <w:trPr>
          <w:trHeight w:val="425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6B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F5B640F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01A3B5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496237D1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580418E7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03C36C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110F2AFF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DF127EB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77952D72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0FD6EC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58F34E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61ECC09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52A4DEFB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3A08C27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7D18F8E3" w14:textId="1B22AF88" w:rsidR="009974D0" w:rsidRPr="00C1690E" w:rsidRDefault="009974D0" w:rsidP="009974D0">
      <w:pPr>
        <w:spacing w:line="276" w:lineRule="auto"/>
        <w:jc w:val="both"/>
        <w:rPr>
          <w:rFonts w:ascii="Bookman Old Style" w:hAnsi="Bookman Old Style"/>
          <w:bCs/>
          <w:sz w:val="24"/>
          <w:szCs w:val="24"/>
          <w:lang w:val="sl-SI"/>
        </w:rPr>
      </w:pPr>
      <w:r w:rsidRPr="00C1690E">
        <w:rPr>
          <w:rFonts w:ascii="Bookman Old Style" w:hAnsi="Bookman Old Style"/>
          <w:bCs/>
          <w:sz w:val="24"/>
          <w:szCs w:val="24"/>
          <w:lang w:val="sl-SI"/>
        </w:rPr>
        <w:t>Spodaj podpisani nosilec/</w:t>
      </w:r>
      <w:r>
        <w:rPr>
          <w:rFonts w:ascii="Bookman Old Style" w:hAnsi="Bookman Old Style"/>
          <w:bCs/>
          <w:sz w:val="24"/>
          <w:szCs w:val="24"/>
          <w:lang w:val="sl-SI"/>
        </w:rPr>
        <w:t>predstavnik nosilca nesnovne kulturne dediščine, ki je predmet vpisa v Register,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soglašam, da sem</w:t>
      </w:r>
      <w:r>
        <w:rPr>
          <w:rFonts w:ascii="Bookman Old Style" w:hAnsi="Bookman Old Style"/>
          <w:bCs/>
          <w:sz w:val="24"/>
          <w:szCs w:val="24"/>
          <w:lang w:val="sl-SI"/>
        </w:rPr>
        <w:t>/smo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kot nosilec</w:t>
      </w:r>
      <w:r>
        <w:rPr>
          <w:rFonts w:ascii="Bookman Old Style" w:hAnsi="Bookman Old Style"/>
          <w:bCs/>
          <w:sz w:val="24"/>
          <w:szCs w:val="24"/>
          <w:lang w:val="sl-SI"/>
        </w:rPr>
        <w:t xml:space="preserve"> e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>videntiran</w:t>
      </w:r>
      <w:r>
        <w:rPr>
          <w:rFonts w:ascii="Bookman Old Style" w:hAnsi="Bookman Old Style"/>
          <w:bCs/>
          <w:sz w:val="24"/>
          <w:szCs w:val="24"/>
          <w:lang w:val="sl-SI"/>
        </w:rPr>
        <w:t>/evidentirani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v Registru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kulturne dediščine. </w:t>
      </w:r>
    </w:p>
    <w:p w14:paraId="42111C5E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/>
        </w:rPr>
      </w:pPr>
    </w:p>
    <w:p w14:paraId="257A1E63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podpis: </w:t>
      </w: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9974D0" w:rsidRPr="00C1690E" w14:paraId="04EE8C06" w14:textId="77777777" w:rsidTr="00FC1C4B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671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4E7E760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6482DF0E" w14:textId="77777777" w:rsidR="009974D0" w:rsidRPr="00664215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sz w:val="24"/>
          <w:szCs w:val="24"/>
          <w:u w:val="single"/>
          <w:lang w:val="sl-SI"/>
        </w:rPr>
      </w:pP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Bibliografija in filmografija:   </w:t>
      </w:r>
    </w:p>
    <w:p w14:paraId="0BB4073D" w14:textId="77777777" w:rsidR="009974D0" w:rsidRDefault="009974D0" w:rsidP="009974D0">
      <w:pPr>
        <w:pStyle w:val="ListParagraph"/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Navedite izbor do sedaj objavljene literature in filmografije</w:t>
      </w:r>
      <w:r>
        <w:rPr>
          <w:rFonts w:ascii="Bookman Old Style" w:hAnsi="Bookman Old Style"/>
          <w:sz w:val="24"/>
          <w:szCs w:val="24"/>
          <w:lang w:val="sl-SI"/>
        </w:rPr>
        <w:t xml:space="preserve"> (po abecednem vrstnem redu)</w:t>
      </w:r>
      <w:r w:rsidRPr="00184984">
        <w:rPr>
          <w:rFonts w:ascii="Bookman Old Style" w:hAnsi="Bookman Old Style"/>
          <w:sz w:val="24"/>
          <w:szCs w:val="24"/>
          <w:lang w:val="sl-SI"/>
        </w:rPr>
        <w:t>.</w:t>
      </w:r>
    </w:p>
    <w:p w14:paraId="148658E6" w14:textId="77777777" w:rsidR="009974D0" w:rsidRPr="00C1690E" w:rsidRDefault="009974D0" w:rsidP="009974D0">
      <w:pPr>
        <w:pStyle w:val="ListParagraph"/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6254823F" w14:textId="77777777" w:rsidTr="00FC1C4B">
        <w:trPr>
          <w:trHeight w:val="105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9B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71059011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7D74C66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03ED1858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9CBAC3B" w14:textId="77777777" w:rsidR="009974D0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559B191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  <w:p w14:paraId="3A1F6AE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5F15876C" w14:textId="77777777" w:rsidR="009974D0" w:rsidRDefault="009974D0" w:rsidP="009974D0">
      <w:pPr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</w:pPr>
    </w:p>
    <w:p w14:paraId="57F92096" w14:textId="77777777" w:rsidR="009974D0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</w:pPr>
      <w:r w:rsidRPr="00664215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 xml:space="preserve">Priloge: </w:t>
      </w:r>
    </w:p>
    <w:p w14:paraId="0B63F8FB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/>
        </w:rPr>
      </w:pPr>
    </w:p>
    <w:p w14:paraId="15536A89" w14:textId="6C02C078" w:rsidR="009974D0" w:rsidRPr="00C1690E" w:rsidRDefault="009974D0" w:rsidP="009974D0">
      <w:pPr>
        <w:spacing w:line="276" w:lineRule="auto"/>
        <w:jc w:val="both"/>
        <w:rPr>
          <w:rFonts w:ascii="Bookman Old Style" w:hAnsi="Bookman Old Style"/>
          <w:bCs/>
          <w:sz w:val="24"/>
          <w:szCs w:val="24"/>
          <w:lang w:val="sl-SI"/>
        </w:rPr>
      </w:pP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Spodaj podpisani avtorji in producenti soglašam/o da, fotografske, video in avdio priloge postanejo del dokumentacije Koordinatorja varstva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kulturne dediščine, ki si pridržuje pravico do uporabe gradiva v sklopu Registra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C1690E">
        <w:rPr>
          <w:rFonts w:ascii="Bookman Old Style" w:hAnsi="Bookman Old Style"/>
          <w:bCs/>
          <w:sz w:val="24"/>
          <w:szCs w:val="24"/>
          <w:lang w:val="sl-SI"/>
        </w:rPr>
        <w:t xml:space="preserve"> kulturne dediščine, za njegovo promocijo in v znanstveno-raziskovalne namene. Video, fotografske in avdio priloge so proste vseh materialnih avtorskih pravic v zgoraj navedene namene, za vsako uporabo v drugačne namene pa je potreben nov dogovor.  </w:t>
      </w:r>
    </w:p>
    <w:p w14:paraId="3C2AC9D5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508DD5D5" w14:textId="77777777" w:rsidR="009974D0" w:rsidRDefault="009974D0" w:rsidP="009974D0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u w:val="single"/>
          <w:lang w:val="sl-SI"/>
        </w:rPr>
      </w:pP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>Fotografije (obvezna priloga) (</w:t>
      </w:r>
      <w:r w:rsidRPr="00664215">
        <w:rPr>
          <w:rFonts w:ascii="Bookman Old Style" w:hAnsi="Bookman Old Style" w:hint="eastAsia"/>
          <w:b/>
          <w:sz w:val="24"/>
          <w:szCs w:val="24"/>
          <w:u w:val="single"/>
          <w:lang w:val="sl-SI"/>
        </w:rPr>
        <w:t>č</w:t>
      </w: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>e prilagate ve</w:t>
      </w:r>
      <w:r w:rsidRPr="00664215">
        <w:rPr>
          <w:rFonts w:ascii="Bookman Old Style" w:hAnsi="Bookman Old Style" w:hint="eastAsia"/>
          <w:b/>
          <w:sz w:val="24"/>
          <w:szCs w:val="24"/>
          <w:u w:val="single"/>
          <w:lang w:val="sl-SI"/>
        </w:rPr>
        <w:t>č</w:t>
      </w: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 kot 10 fotografij, to</w:t>
      </w:r>
      <w:r w:rsidRPr="00664215">
        <w:rPr>
          <w:rFonts w:ascii="Bookman Old Style" w:hAnsi="Bookman Old Style" w:hint="eastAsia"/>
          <w:b/>
          <w:sz w:val="24"/>
          <w:szCs w:val="24"/>
          <w:u w:val="single"/>
          <w:lang w:val="sl-SI"/>
        </w:rPr>
        <w:t>č</w:t>
      </w: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ko 8/Fotografije po potrebi kopirajte):  </w:t>
      </w:r>
    </w:p>
    <w:p w14:paraId="7147BFDF" w14:textId="77777777" w:rsidR="009974D0" w:rsidRPr="00664215" w:rsidRDefault="009974D0" w:rsidP="009974D0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u w:val="single"/>
          <w:lang w:val="sl-SI"/>
        </w:rPr>
      </w:pPr>
    </w:p>
    <w:p w14:paraId="6C5123F8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Navedite izbor fotografij, ki naj prikazujejo dejavnosti ali postopek, okolje, kjer je nesnovna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ina prisotna in nosilce pri delu. </w:t>
      </w:r>
    </w:p>
    <w:p w14:paraId="7FDDC7E4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 xml:space="preserve">Vsaka fotografija naj bo opisana z naslednjimi podatki: naslov, kraj in datum nastanka fotografije, navedite tudi avtorja oz. vir fotografije. </w:t>
      </w:r>
    </w:p>
    <w:p w14:paraId="7A4A7E1F" w14:textId="100DEF46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 xml:space="preserve">S podpisom se avtor/avtorji strinja/strinjajo, da fotografije postanejo del dokumentacije Koordinatorja varstva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kulturne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ine, ki si pridržuje pravico do uporabe gradiva v sklopu Registra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ine, za njegovo promocijo in v znanstveno-raziskovalne namene. </w:t>
      </w:r>
    </w:p>
    <w:p w14:paraId="16D554B0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Pobuda za vpis v Register mora vsebovati najmanj 10 fotografij in ne ve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kot 20 fotografij. </w:t>
      </w:r>
    </w:p>
    <w:p w14:paraId="111EAD4C" w14:textId="77777777" w:rsidR="009974D0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Fotografije naj bodo v leže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em formatu, v 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im boljši lo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ljivosti (minimalno 2835 x 2126 slikovnih pik). Priložite jih </w:t>
      </w:r>
      <w:r>
        <w:rPr>
          <w:rFonts w:ascii="Bookman Old Style" w:hAnsi="Bookman Old Style"/>
          <w:sz w:val="24"/>
          <w:szCs w:val="24"/>
          <w:lang w:val="sl-SI"/>
        </w:rPr>
        <w:t xml:space="preserve">k </w:t>
      </w:r>
      <w:r w:rsidRPr="00184984">
        <w:rPr>
          <w:rFonts w:ascii="Bookman Old Style" w:hAnsi="Bookman Old Style"/>
          <w:sz w:val="24"/>
          <w:szCs w:val="24"/>
          <w:lang w:val="sl-SI"/>
        </w:rPr>
        <w:t>elektronski verziji pobude.</w:t>
      </w:r>
    </w:p>
    <w:p w14:paraId="60EAE96A" w14:textId="77777777" w:rsidR="009974D0" w:rsidRPr="00184984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2F09792D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0AEF39FD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BE2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1.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16904AD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38931EB3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45D98B0E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CA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45B86E54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4F6D68FA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2FD0937F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E3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lastRenderedPageBreak/>
              <w:t>2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6FB74A7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65B0EDE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55CEFC47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12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00B11FF7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2623F6FC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088463B2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A7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3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59F14A0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18B1C86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65793BD1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94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76F8B596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3E5B3494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3E358A05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99F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4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26FCB2D1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4764BCF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12032DF5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CA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1F06D577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6437F851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33F355AB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D3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5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192A4BAD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06A5FB6D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4B03490A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45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5815EC42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5C1581D5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0CFDC147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AC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6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7DEC6A60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71B9DDCE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642CCDFF" w14:textId="77777777" w:rsidTr="00FC1C4B">
        <w:tc>
          <w:tcPr>
            <w:tcW w:w="8789" w:type="dxa"/>
          </w:tcPr>
          <w:p w14:paraId="027F2EA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25E7A4FB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42B0E68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778031D4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5D6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7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0C048FF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261403F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53FCDA80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9F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2657498D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7DAD7305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02ADF077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DF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lastRenderedPageBreak/>
              <w:t>8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65EEB8A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122E008E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4192FAC6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464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3EAB4B7B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4C7B877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62937931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17B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9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4E9D4104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01D405BB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3789642E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127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2CD50F7B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04BFA233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fotografije, avtor oz. vir fotografije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0BD2E80B" w14:textId="77777777" w:rsidTr="00FC1C4B">
        <w:trPr>
          <w:trHeight w:val="43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11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>0</w:t>
            </w:r>
            <w:r w:rsidRPr="00C1690E">
              <w:rPr>
                <w:rFonts w:ascii="Bookman Old Style" w:hAnsi="Bookman Old Style"/>
                <w:sz w:val="24"/>
                <w:szCs w:val="24"/>
                <w:lang w:val="sl-SI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sl-SI"/>
              </w:rPr>
              <w:t xml:space="preserve"> </w:t>
            </w:r>
          </w:p>
        </w:tc>
      </w:tr>
    </w:tbl>
    <w:p w14:paraId="351CB0AF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 w:eastAsia="sl-SI"/>
        </w:rPr>
      </w:pPr>
    </w:p>
    <w:p w14:paraId="28B2F661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3C47B2" w14:paraId="1E218421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1A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06D69978" w14:textId="77777777" w:rsidR="009974D0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71CA3BE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7668E64E" w14:textId="77777777" w:rsidR="009974D0" w:rsidRDefault="009974D0" w:rsidP="009974D0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  <w:lang w:val="sl-SI"/>
        </w:rPr>
      </w:pP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 xml:space="preserve">Video: </w:t>
      </w:r>
    </w:p>
    <w:p w14:paraId="31583300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 xml:space="preserve">Navedite naslov, kraj in datum snemanja, avtorja/avtorje in producenta/producente video dokumentacije, leto izdelave, format in trajanje posnetkov. </w:t>
      </w:r>
    </w:p>
    <w:p w14:paraId="1FA959CC" w14:textId="5A2EAE4C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 xml:space="preserve">S podpisom se avtor/avtorji in producent/producenti strinja/strinjajo, da video dokumentacija postane del dokumentacije Koordinatorja varstva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kulturne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ine, ki si pridržuje pravico do uporabe gradiva v sklopu Registra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kulturne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ine, za njegovo promocijo in v znanstveno-raziskovalne namene. </w:t>
      </w:r>
    </w:p>
    <w:p w14:paraId="3EE6B5EF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V spletni objavi bo Registru dodan reprezentativni video prikaz.</w:t>
      </w:r>
    </w:p>
    <w:p w14:paraId="33DE6EF6" w14:textId="77777777" w:rsidR="009974D0" w:rsidRPr="00664215" w:rsidRDefault="009974D0" w:rsidP="009974D0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u w:val="single"/>
          <w:lang w:val="sl-SI"/>
        </w:rPr>
      </w:pPr>
    </w:p>
    <w:p w14:paraId="7753A4BC" w14:textId="77777777" w:rsidR="009974D0" w:rsidRPr="00C1690E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 in datum snemanja, avtorji, producent, leto izdelave, trajanje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3C47B2" w14:paraId="63DDEEEA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A8A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54237E9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color w:val="FF0000"/>
          <w:sz w:val="24"/>
          <w:szCs w:val="24"/>
          <w:u w:val="single"/>
          <w:lang w:val="sl-SI" w:eastAsia="sl-SI"/>
        </w:rPr>
      </w:pPr>
    </w:p>
    <w:p w14:paraId="70BC632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color w:val="FF0000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 in producenta: </w:t>
      </w:r>
      <w:r w:rsidRPr="00C1690E">
        <w:rPr>
          <w:rFonts w:ascii="Bookman Old Style" w:hAnsi="Bookman Old Style"/>
          <w:color w:val="FF0000"/>
          <w:sz w:val="24"/>
          <w:szCs w:val="24"/>
          <w:lang w:val="sl-SI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C1690E" w14:paraId="3ABB087D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2DA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34416C1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4CDC8F89" w14:textId="77777777" w:rsidR="009974D0" w:rsidRDefault="009974D0" w:rsidP="009974D0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lang w:val="sl-SI"/>
        </w:rPr>
      </w:pPr>
      <w:r w:rsidRPr="00664215">
        <w:rPr>
          <w:rFonts w:ascii="Bookman Old Style" w:hAnsi="Bookman Old Style"/>
          <w:b/>
          <w:sz w:val="24"/>
          <w:szCs w:val="24"/>
          <w:u w:val="single"/>
          <w:lang w:val="sl-SI"/>
        </w:rPr>
        <w:t>Avdio</w:t>
      </w:r>
      <w:r w:rsidRPr="00664215">
        <w:rPr>
          <w:rFonts w:ascii="Bookman Old Style" w:hAnsi="Bookman Old Style"/>
          <w:b/>
          <w:sz w:val="24"/>
          <w:szCs w:val="24"/>
          <w:lang w:val="sl-SI"/>
        </w:rPr>
        <w:t xml:space="preserve">: </w:t>
      </w:r>
    </w:p>
    <w:p w14:paraId="447B6B29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bookmarkStart w:id="0" w:name="_GoBack"/>
      <w:r w:rsidRPr="00184984">
        <w:rPr>
          <w:rFonts w:ascii="Bookman Old Style" w:hAnsi="Bookman Old Style"/>
          <w:sz w:val="24"/>
          <w:szCs w:val="24"/>
          <w:lang w:val="sl-SI"/>
        </w:rPr>
        <w:lastRenderedPageBreak/>
        <w:t xml:space="preserve">V primeru enot, ki </w:t>
      </w:r>
      <w:r>
        <w:rPr>
          <w:rFonts w:ascii="Bookman Old Style" w:hAnsi="Bookman Old Style"/>
          <w:sz w:val="24"/>
          <w:szCs w:val="24"/>
          <w:lang w:val="sl-SI"/>
        </w:rPr>
        <w:t>vsebujejo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petje ali govor in pri katerih video ni potreben za prepoznavanje vrednosti predlagane enote, je </w:t>
      </w:r>
      <w:r>
        <w:rPr>
          <w:rFonts w:ascii="Bookman Old Style" w:hAnsi="Bookman Old Style"/>
          <w:sz w:val="24"/>
          <w:szCs w:val="24"/>
          <w:lang w:val="sl-SI"/>
        </w:rPr>
        <w:t xml:space="preserve">možen 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avdio posnetek. </w:t>
      </w:r>
    </w:p>
    <w:p w14:paraId="4DCAEF6B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 xml:space="preserve">Navedite naslov, kraj in datum nastanka avdio priloge, avtorja oz. vir avdio priloge ter producenta. </w:t>
      </w:r>
    </w:p>
    <w:p w14:paraId="7D4FA872" w14:textId="0EA13D62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 xml:space="preserve">S podpisom se avtor/avtorji in producent/producenti strinja/strinjajo, da avdio dokumentacija postane del dokumentacije Koordinatorja varstva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kulturne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ine, ki si pridržuje pravico do uporabe gradiva v sklopu Registra </w:t>
      </w:r>
      <w:r>
        <w:rPr>
          <w:rFonts w:ascii="Bookman Old Style" w:hAnsi="Bookman Old Style"/>
          <w:sz w:val="24"/>
          <w:szCs w:val="24"/>
          <w:lang w:val="sl-SI"/>
        </w:rPr>
        <w:t>nesnovne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 kulturne dediš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ine, za njegovo promocijo in v znanstveno-raziskovalne namene.</w:t>
      </w:r>
    </w:p>
    <w:p w14:paraId="73FE0FAD" w14:textId="77777777" w:rsidR="009974D0" w:rsidRPr="00184984" w:rsidRDefault="009974D0" w:rsidP="009974D0">
      <w:pPr>
        <w:spacing w:line="276" w:lineRule="auto"/>
        <w:jc w:val="both"/>
        <w:rPr>
          <w:rFonts w:ascii="Bookman Old Style" w:hAnsi="Bookman Old Style"/>
          <w:sz w:val="24"/>
          <w:szCs w:val="24"/>
          <w:lang w:val="sl-SI"/>
        </w:rPr>
      </w:pPr>
      <w:r w:rsidRPr="00184984">
        <w:rPr>
          <w:rFonts w:ascii="Bookman Old Style" w:hAnsi="Bookman Old Style"/>
          <w:sz w:val="24"/>
          <w:szCs w:val="24"/>
          <w:lang w:val="sl-SI"/>
        </w:rPr>
        <w:t>Zna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ilen zvo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 xml:space="preserve">ni posnetek bo dostopen na spletni strani Koordinatorja, </w:t>
      </w:r>
      <w:r w:rsidRPr="00184984">
        <w:rPr>
          <w:rFonts w:ascii="Bookman Old Style" w:hAnsi="Bookman Old Style" w:hint="eastAsia"/>
          <w:sz w:val="24"/>
          <w:szCs w:val="24"/>
          <w:lang w:val="sl-SI"/>
        </w:rPr>
        <w:t>č</w:t>
      </w:r>
      <w:r w:rsidRPr="00184984">
        <w:rPr>
          <w:rFonts w:ascii="Bookman Old Style" w:hAnsi="Bookman Old Style"/>
          <w:sz w:val="24"/>
          <w:szCs w:val="24"/>
          <w:lang w:val="sl-SI"/>
        </w:rPr>
        <w:t>e bo vsebina to zahtevala.</w:t>
      </w:r>
    </w:p>
    <w:bookmarkEnd w:id="0"/>
    <w:p w14:paraId="74AC6032" w14:textId="77777777" w:rsidR="009974D0" w:rsidRPr="00664215" w:rsidRDefault="009974D0" w:rsidP="009974D0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lang w:val="sl-SI"/>
        </w:rPr>
      </w:pPr>
    </w:p>
    <w:p w14:paraId="13F36437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Naslov, kraj, datum nastanka avdio priloge, avtor oz. vir avdio priloge, producent</w:t>
      </w:r>
      <w:r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3C47B2" w14:paraId="042E2E06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3CE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7AA85D24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Cs/>
          <w:sz w:val="24"/>
          <w:szCs w:val="24"/>
          <w:lang w:val="sl-SI" w:eastAsia="sl-SI"/>
        </w:rPr>
      </w:pPr>
    </w:p>
    <w:p w14:paraId="280A1A6D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avtorja/avtorjev in producenta: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9974D0" w:rsidRPr="00C1690E" w14:paraId="12D82E20" w14:textId="77777777" w:rsidTr="00FC1C4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44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lang w:val="sl-SI"/>
              </w:rPr>
            </w:pPr>
          </w:p>
        </w:tc>
      </w:tr>
    </w:tbl>
    <w:p w14:paraId="0A6E310F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 w:eastAsia="sl-SI"/>
        </w:rPr>
      </w:pPr>
    </w:p>
    <w:p w14:paraId="405CBF1A" w14:textId="77777777" w:rsidR="009974D0" w:rsidRDefault="009974D0" w:rsidP="009974D0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sz w:val="24"/>
          <w:szCs w:val="24"/>
          <w:lang w:val="sl-SI"/>
        </w:rPr>
      </w:pPr>
      <w:r w:rsidRPr="00443D92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>Podatki o predlagatelju</w:t>
      </w:r>
      <w:r w:rsidRPr="00443D92">
        <w:rPr>
          <w:rFonts w:ascii="Bookman Old Style" w:hAnsi="Bookman Old Style"/>
          <w:b/>
          <w:sz w:val="24"/>
          <w:szCs w:val="24"/>
          <w:lang w:val="sl-SI"/>
        </w:rPr>
        <w:t xml:space="preserve">:  </w:t>
      </w:r>
    </w:p>
    <w:p w14:paraId="411C1A31" w14:textId="77777777" w:rsidR="009974D0" w:rsidRPr="00184984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6E25AA28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>Ime in priimek/naziv</w:t>
      </w:r>
      <w:r>
        <w:rPr>
          <w:rFonts w:ascii="Bookman Old Style" w:hAnsi="Bookman Old Style"/>
          <w:sz w:val="24"/>
          <w:szCs w:val="24"/>
          <w:lang w:val="sl-SI"/>
        </w:rPr>
        <w:t xml:space="preserve"> ustanove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607C1933" w14:textId="77777777" w:rsidTr="00FC1C4B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100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13DFAF51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07557E9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Odgovorna oseba, če gre za </w:t>
      </w:r>
      <w:r>
        <w:rPr>
          <w:rFonts w:ascii="Bookman Old Style" w:hAnsi="Bookman Old Style"/>
          <w:sz w:val="24"/>
          <w:szCs w:val="24"/>
          <w:lang w:val="sl-SI"/>
        </w:rPr>
        <w:t>ustanovo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: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3C47B2" w14:paraId="11576812" w14:textId="77777777" w:rsidTr="00FC1C4B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0E5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61403D26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7876C6FF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Naslov: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C1690E" w14:paraId="17E48AB7" w14:textId="77777777" w:rsidTr="00FC1C4B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FE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35AA4C7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6143939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Telefon:  </w:t>
      </w:r>
    </w:p>
    <w:tbl>
      <w:tblPr>
        <w:tblW w:w="3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</w:tblGrid>
      <w:tr w:rsidR="009974D0" w:rsidRPr="00C1690E" w14:paraId="0CB2C9C7" w14:textId="77777777" w:rsidTr="00FC1C4B">
        <w:trPr>
          <w:trHeight w:val="28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FED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41F38260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35DD87B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E-pošta:  </w:t>
      </w:r>
    </w:p>
    <w:tbl>
      <w:tblPr>
        <w:tblW w:w="3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</w:tblGrid>
      <w:tr w:rsidR="009974D0" w:rsidRPr="00C1690E" w14:paraId="0F54C2BE" w14:textId="77777777" w:rsidTr="00FC1C4B">
        <w:trPr>
          <w:trHeight w:val="28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9ECC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41BFA334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6FE4D3DC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Spletna stran: </w:t>
      </w: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974D0" w:rsidRPr="00C1690E" w14:paraId="0361B342" w14:textId="77777777" w:rsidTr="00FC1C4B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42F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562698D5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b/>
          <w:bCs/>
          <w:sz w:val="24"/>
          <w:szCs w:val="24"/>
          <w:lang w:val="sl-SI" w:eastAsia="sl-SI"/>
        </w:rPr>
      </w:pPr>
    </w:p>
    <w:p w14:paraId="21C20384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u w:val="single"/>
          <w:lang w:val="sl-SI"/>
        </w:rPr>
      </w:pPr>
      <w:r w:rsidRPr="00C1690E">
        <w:rPr>
          <w:rFonts w:ascii="Bookman Old Style" w:hAnsi="Bookman Old Style"/>
          <w:sz w:val="24"/>
          <w:szCs w:val="24"/>
          <w:lang w:val="sl-SI"/>
        </w:rPr>
        <w:t xml:space="preserve">Kraj, datum, podpis predlagatelja </w:t>
      </w:r>
      <w:r w:rsidRPr="00C1690E">
        <w:rPr>
          <w:rFonts w:ascii="Bookman Old Style" w:hAnsi="Bookman Old Style" w:cs="Arial"/>
          <w:sz w:val="24"/>
          <w:szCs w:val="24"/>
          <w:lang w:val="sl-SI"/>
        </w:rPr>
        <w:t>(žig, če gre za ustanovo)</w:t>
      </w:r>
      <w:r w:rsidRPr="00C1690E">
        <w:rPr>
          <w:rFonts w:ascii="Bookman Old Style" w:hAnsi="Bookman Old Style"/>
          <w:sz w:val="24"/>
          <w:szCs w:val="24"/>
          <w:lang w:val="sl-SI"/>
        </w:rPr>
        <w:t xml:space="preserve">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974D0" w:rsidRPr="003C47B2" w14:paraId="42F974A9" w14:textId="77777777" w:rsidTr="00FC1C4B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427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76FD3EB9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 w:eastAsia="sl-SI"/>
        </w:rPr>
      </w:pPr>
    </w:p>
    <w:p w14:paraId="6C5C3C69" w14:textId="77777777" w:rsidR="009974D0" w:rsidRPr="00664215" w:rsidRDefault="009974D0" w:rsidP="009974D0">
      <w:pPr>
        <w:pStyle w:val="ListParagraph"/>
        <w:numPr>
          <w:ilvl w:val="0"/>
          <w:numId w:val="1"/>
        </w:numPr>
        <w:spacing w:line="276" w:lineRule="auto"/>
        <w:ind w:left="567"/>
        <w:rPr>
          <w:rFonts w:ascii="Bookman Old Style" w:hAnsi="Bookman Old Style"/>
          <w:b/>
          <w:sz w:val="24"/>
          <w:szCs w:val="24"/>
          <w:lang w:val="sl-SI"/>
        </w:rPr>
      </w:pPr>
      <w:r w:rsidRPr="00664215">
        <w:rPr>
          <w:rFonts w:ascii="Bookman Old Style" w:hAnsi="Bookman Old Style"/>
          <w:b/>
          <w:bCs/>
          <w:sz w:val="24"/>
          <w:szCs w:val="24"/>
          <w:u w:val="single"/>
          <w:lang w:val="sl-SI"/>
        </w:rPr>
        <w:t>Datum predložitve pobude</w:t>
      </w:r>
      <w:r w:rsidRPr="00664215">
        <w:rPr>
          <w:rFonts w:ascii="Bookman Old Style" w:hAnsi="Bookman Old Style"/>
          <w:b/>
          <w:bCs/>
          <w:sz w:val="24"/>
          <w:szCs w:val="24"/>
          <w:lang w:val="sl-SI"/>
        </w:rPr>
        <w:t xml:space="preserve">: </w:t>
      </w:r>
      <w:r w:rsidRPr="00664215">
        <w:rPr>
          <w:rFonts w:ascii="Bookman Old Style" w:hAnsi="Bookman Old Style"/>
          <w:b/>
          <w:sz w:val="24"/>
          <w:szCs w:val="24"/>
          <w:lang w:val="sl-SI"/>
        </w:rPr>
        <w:t xml:space="preserve"> </w:t>
      </w:r>
    </w:p>
    <w:p w14:paraId="29867611" w14:textId="77777777" w:rsidR="009974D0" w:rsidRPr="00C1690E" w:rsidRDefault="009974D0" w:rsidP="009974D0">
      <w:pPr>
        <w:pStyle w:val="ListParagraph"/>
        <w:spacing w:line="276" w:lineRule="auto"/>
        <w:ind w:left="567"/>
        <w:rPr>
          <w:rFonts w:ascii="Bookman Old Style" w:hAnsi="Bookman Old Style"/>
          <w:sz w:val="24"/>
          <w:szCs w:val="24"/>
          <w:lang w:val="sl-SI"/>
        </w:rPr>
      </w:pPr>
    </w:p>
    <w:tbl>
      <w:tblPr>
        <w:tblW w:w="2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</w:tblGrid>
      <w:tr w:rsidR="009974D0" w:rsidRPr="00C1690E" w14:paraId="1F6C424E" w14:textId="77777777" w:rsidTr="00FC1C4B">
        <w:trPr>
          <w:trHeight w:val="28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2FA3" w14:textId="77777777" w:rsidR="009974D0" w:rsidRPr="00C1690E" w:rsidRDefault="009974D0" w:rsidP="00FC1C4B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sl-SI"/>
              </w:rPr>
            </w:pPr>
          </w:p>
        </w:tc>
      </w:tr>
    </w:tbl>
    <w:p w14:paraId="173865C2" w14:textId="77777777" w:rsidR="009974D0" w:rsidRPr="00C1690E" w:rsidRDefault="009974D0" w:rsidP="009974D0">
      <w:pPr>
        <w:spacing w:line="276" w:lineRule="auto"/>
        <w:rPr>
          <w:rFonts w:ascii="Bookman Old Style" w:hAnsi="Bookman Old Style"/>
          <w:sz w:val="24"/>
          <w:szCs w:val="24"/>
          <w:lang w:val="sl-SI"/>
        </w:rPr>
      </w:pPr>
    </w:p>
    <w:p w14:paraId="731B067E" w14:textId="5F5CE719" w:rsidR="00CF7914" w:rsidRPr="007E7F27" w:rsidRDefault="00D67826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</w:p>
    <w:sectPr w:rsidR="00CF7914" w:rsidRPr="007E7F27" w:rsidSect="005C11BE">
      <w:headerReference w:type="default" r:id="rId8"/>
      <w:footerReference w:type="default" r:id="rId9"/>
      <w:pgSz w:w="11900" w:h="16840"/>
      <w:pgMar w:top="2835" w:right="1694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7EE2A" w14:textId="77777777" w:rsidR="0011098C" w:rsidRDefault="0011098C" w:rsidP="00CF7914">
      <w:r>
        <w:separator/>
      </w:r>
    </w:p>
  </w:endnote>
  <w:endnote w:type="continuationSeparator" w:id="0">
    <w:p w14:paraId="1E8F51FF" w14:textId="77777777" w:rsidR="0011098C" w:rsidRDefault="0011098C" w:rsidP="00C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loFranklinGot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D81C" w14:textId="31369367" w:rsidR="00CF7914" w:rsidRDefault="00D67826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340D703" wp14:editId="0EB7B17A">
          <wp:simplePos x="0" y="0"/>
          <wp:positionH relativeFrom="column">
            <wp:posOffset>1905</wp:posOffset>
          </wp:positionH>
          <wp:positionV relativeFrom="paragraph">
            <wp:posOffset>2540</wp:posOffset>
          </wp:positionV>
          <wp:extent cx="7559040" cy="621792"/>
          <wp:effectExtent l="0" t="0" r="10160" b="0"/>
          <wp:wrapTight wrapText="bothSides">
            <wp:wrapPolygon edited="0">
              <wp:start x="0" y="0"/>
              <wp:lineTo x="0" y="20298"/>
              <wp:lineTo x="21556" y="20298"/>
              <wp:lineTo x="2155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2BB79" w14:textId="77777777" w:rsidR="0011098C" w:rsidRDefault="0011098C" w:rsidP="00CF7914">
      <w:r>
        <w:separator/>
      </w:r>
    </w:p>
  </w:footnote>
  <w:footnote w:type="continuationSeparator" w:id="0">
    <w:p w14:paraId="22F10587" w14:textId="77777777" w:rsidR="0011098C" w:rsidRDefault="0011098C" w:rsidP="00CF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12DEA" w14:textId="54A7D2E1" w:rsidR="00CF7914" w:rsidRDefault="00D67826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2A6237BA" wp14:editId="16A13BB6">
          <wp:simplePos x="0" y="0"/>
          <wp:positionH relativeFrom="column">
            <wp:posOffset>-1403985</wp:posOffset>
          </wp:positionH>
          <wp:positionV relativeFrom="paragraph">
            <wp:posOffset>-478790</wp:posOffset>
          </wp:positionV>
          <wp:extent cx="7559040" cy="1602740"/>
          <wp:effectExtent l="0" t="0" r="10160" b="0"/>
          <wp:wrapTight wrapText="bothSides">
            <wp:wrapPolygon edited="0">
              <wp:start x="0" y="0"/>
              <wp:lineTo x="0" y="21223"/>
              <wp:lineTo x="21556" y="21223"/>
              <wp:lineTo x="2155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E312E"/>
    <w:multiLevelType w:val="hybridMultilevel"/>
    <w:tmpl w:val="37CCF148"/>
    <w:lvl w:ilvl="0" w:tplc="F2A6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14"/>
    <w:rsid w:val="0011098C"/>
    <w:rsid w:val="002031D4"/>
    <w:rsid w:val="00397EAE"/>
    <w:rsid w:val="005C11BE"/>
    <w:rsid w:val="007039FA"/>
    <w:rsid w:val="007E7F27"/>
    <w:rsid w:val="009974D0"/>
    <w:rsid w:val="00CF7914"/>
    <w:rsid w:val="00D67826"/>
    <w:rsid w:val="00E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0AA38"/>
  <w14:defaultImageDpi w14:val="300"/>
  <w15:docId w15:val="{81715186-A851-4CA7-98BF-CDD45B4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14"/>
    <w:rPr>
      <w:rFonts w:ascii="SloFranklinGotBook" w:eastAsia="Times New Roman" w:hAnsi="SloFranklinGotBook" w:cs="Times New Roman"/>
      <w:noProof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7914"/>
  </w:style>
  <w:style w:type="paragraph" w:styleId="Footer">
    <w:name w:val="footer"/>
    <w:basedOn w:val="Normal"/>
    <w:link w:val="FooterChar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7914"/>
  </w:style>
  <w:style w:type="paragraph" w:styleId="BalloonText">
    <w:name w:val="Balloon Text"/>
    <w:basedOn w:val="Normal"/>
    <w:link w:val="BalloonTextChar"/>
    <w:uiPriority w:val="99"/>
    <w:semiHidden/>
    <w:unhideWhenUsed/>
    <w:rsid w:val="00CF7914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1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74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4D0"/>
    <w:rPr>
      <w:rFonts w:ascii="SloFranklinGotBook" w:eastAsia="Times New Roman" w:hAnsi="SloFranklinGotBook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ACC52D-E76A-46F8-A3F5-0CF0D6EC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1054</Words>
  <Characters>6012</Characters>
  <Application>Microsoft Office Word</Application>
  <DocSecurity>0</DocSecurity>
  <Lines>50</Lines>
  <Paragraphs>14</Paragraphs>
  <ScaleCrop>false</ScaleCrop>
  <Company>Darka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Anja Jerin</cp:lastModifiedBy>
  <cp:revision>5</cp:revision>
  <dcterms:created xsi:type="dcterms:W3CDTF">2013-07-25T08:18:00Z</dcterms:created>
  <dcterms:modified xsi:type="dcterms:W3CDTF">2016-05-20T09:20:00Z</dcterms:modified>
</cp:coreProperties>
</file>